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A64" w:rsidRDefault="005076BE" w:rsidP="005076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IDEMO SLUŠATI OPUŠTAJUĆI GLAZBU!</w:t>
      </w:r>
    </w:p>
    <w:p w:rsidR="00BD0919" w:rsidRDefault="00BD0919" w:rsidP="005076BE">
      <w:pPr>
        <w:jc w:val="center"/>
        <w:rPr>
          <w:b/>
          <w:sz w:val="40"/>
          <w:szCs w:val="40"/>
        </w:rPr>
      </w:pPr>
    </w:p>
    <w:p w:rsidR="005076BE" w:rsidRDefault="00BD0919" w:rsidP="00507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AKTIVNOST:</w:t>
      </w:r>
    </w:p>
    <w:p w:rsidR="00BD0919" w:rsidRDefault="00BD0919" w:rsidP="005076BE">
      <w:pPr>
        <w:jc w:val="center"/>
        <w:rPr>
          <w:b/>
          <w:sz w:val="28"/>
          <w:szCs w:val="28"/>
        </w:rPr>
      </w:pPr>
    </w:p>
    <w:p w:rsidR="00BD0919" w:rsidRDefault="008D295D" w:rsidP="00E8709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971675" cy="1809750"/>
            <wp:effectExtent l="152400" t="152400" r="352425" b="3619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žat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" r="-486"/>
                    <a:stretch/>
                  </pic:blipFill>
                  <pic:spPr bwMode="auto">
                    <a:xfrm>
                      <a:off x="0" y="0"/>
                      <a:ext cx="1971675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09E">
        <w:rPr>
          <w:sz w:val="28"/>
          <w:szCs w:val="28"/>
        </w:rPr>
        <w:t xml:space="preserve">          </w:t>
      </w:r>
      <w:r w:rsidR="00E8709E">
        <w:rPr>
          <w:noProof/>
          <w:sz w:val="28"/>
          <w:szCs w:val="28"/>
          <w:lang w:eastAsia="hr-HR"/>
        </w:rPr>
        <w:drawing>
          <wp:inline distT="0" distB="0" distL="0" distR="0">
            <wp:extent cx="1857375" cy="1790700"/>
            <wp:effectExtent l="152400" t="152400" r="371475" b="3619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asna glazb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5" b="3365"/>
                    <a:stretch/>
                  </pic:blipFill>
                  <pic:spPr bwMode="auto">
                    <a:xfrm>
                      <a:off x="0" y="0"/>
                      <a:ext cx="1857558" cy="1790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09E" w:rsidRDefault="00E8709E" w:rsidP="00E87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MIRNO LEZI NA KAUČ</w:t>
      </w:r>
      <w:r w:rsidR="00E83A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E83A4A">
        <w:rPr>
          <w:sz w:val="28"/>
          <w:szCs w:val="28"/>
        </w:rPr>
        <w:t>I POSLUŠAJ GLAZBENU IZVEDBU.</w:t>
      </w:r>
    </w:p>
    <w:p w:rsidR="00B176BD" w:rsidRDefault="00B176BD" w:rsidP="00E8709E">
      <w:pPr>
        <w:rPr>
          <w:sz w:val="28"/>
          <w:szCs w:val="28"/>
        </w:rPr>
      </w:pPr>
    </w:p>
    <w:p w:rsidR="00B176BD" w:rsidRDefault="00B176BD" w:rsidP="00B176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019300" cy="1704975"/>
            <wp:effectExtent l="152400" t="152400" r="361950" b="3714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a sa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76BD" w:rsidRPr="008D295D" w:rsidRDefault="00B176BD" w:rsidP="00B176BD">
      <w:pPr>
        <w:jc w:val="center"/>
        <w:rPr>
          <w:sz w:val="28"/>
          <w:szCs w:val="28"/>
        </w:rPr>
      </w:pPr>
      <w:r>
        <w:rPr>
          <w:sz w:val="28"/>
          <w:szCs w:val="28"/>
        </w:rPr>
        <w:t>OPUŠTAJ SE OTPRILIKE POLA SATA.</w:t>
      </w:r>
      <w:bookmarkStart w:id="0" w:name="_GoBack"/>
      <w:bookmarkEnd w:id="0"/>
    </w:p>
    <w:sectPr w:rsidR="00B176BD" w:rsidRPr="008D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BE"/>
    <w:rsid w:val="005076BE"/>
    <w:rsid w:val="00566A64"/>
    <w:rsid w:val="008D295D"/>
    <w:rsid w:val="00B176BD"/>
    <w:rsid w:val="00BD0919"/>
    <w:rsid w:val="00E83A4A"/>
    <w:rsid w:val="00E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BCCE2-534D-42B2-AE12-7514346E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8</cp:revision>
  <dcterms:created xsi:type="dcterms:W3CDTF">2020-09-16T07:08:00Z</dcterms:created>
  <dcterms:modified xsi:type="dcterms:W3CDTF">2020-09-16T07:18:00Z</dcterms:modified>
</cp:coreProperties>
</file>